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15" w:rsidRP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Essex Bridleways Association</w:t>
      </w:r>
    </w:p>
    <w:p w:rsidR="00FB5915" w:rsidRP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Annual General Meeting</w:t>
      </w:r>
    </w:p>
    <w:p w:rsidR="008C1EA6" w:rsidRPr="00FB5915" w:rsidRDefault="00FB5915" w:rsidP="008C1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Non-members welcome</w:t>
      </w:r>
    </w:p>
    <w:p w:rsidR="008C1EA6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You are invited to our Annual General Meeting </w:t>
      </w:r>
    </w:p>
    <w:p w:rsidR="00FB5915" w:rsidRPr="00FB5915" w:rsidRDefault="008C1EA6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C1E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At Keene Hall </w:t>
      </w:r>
      <w:proofErr w:type="spellStart"/>
      <w:r w:rsidRPr="008C1E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Galleywood</w:t>
      </w:r>
      <w:proofErr w:type="spellEnd"/>
      <w:r w:rsidRPr="008C1E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8C1E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Nr</w:t>
      </w:r>
      <w:proofErr w:type="spellEnd"/>
      <w:r w:rsidRPr="008C1E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Chelmsford Essex CM2 8PT</w:t>
      </w:r>
    </w:p>
    <w:p w:rsidR="00FB5915" w:rsidRP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 Thursday 11</w:t>
      </w:r>
      <w:r w:rsidR="00D03F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November 2021</w:t>
      </w:r>
      <w:bookmarkStart w:id="0" w:name="_GoBack"/>
      <w:bookmarkEnd w:id="0"/>
    </w:p>
    <w:p w:rsidR="00FB5915" w:rsidRP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7 pm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doors open</w:t>
      </w:r>
    </w:p>
    <w:p w:rsid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meeting will start promptly at 7.30pm</w:t>
      </w:r>
    </w:p>
    <w:p w:rsidR="008C1EA6" w:rsidRDefault="008C1EA6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Refreshments and Raffle</w:t>
      </w:r>
    </w:p>
    <w:p w:rsidR="00FB5915" w:rsidRPr="00FB5915" w:rsidRDefault="00F40EC4" w:rsidP="00F40E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Speaker:</w:t>
      </w:r>
      <w:r w:rsidRPr="00F40EC4">
        <w:t xml:space="preserve"> </w:t>
      </w:r>
      <w:r w:rsidRPr="00F40EC4">
        <w:rPr>
          <w:b/>
        </w:rPr>
        <w:t>Wendy Hutchinson</w:t>
      </w:r>
      <w:r w:rsidRPr="00F40E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“</w:t>
      </w:r>
      <w:r w:rsidRPr="00F40EC4">
        <w:rPr>
          <w:b/>
        </w:rPr>
        <w:t xml:space="preserve">Healing your </w:t>
      </w:r>
      <w:r w:rsidRPr="00F40EC4">
        <w:rPr>
          <w:b/>
        </w:rPr>
        <w:t>horse - an alternative approach”</w:t>
      </w:r>
    </w:p>
    <w:p w:rsidR="00FB5915" w:rsidRPr="00FB5915" w:rsidRDefault="00FB5915" w:rsidP="00FB5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AGENDA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Apologies for absence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Approval of 2020</w:t>
      </w: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Minutes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Matters Arising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Chair’s Report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Treasurer’s Report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Appointment of Independent Examiner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Appointment of Trustees</w:t>
      </w:r>
    </w:p>
    <w:p w:rsidR="00FB5915" w:rsidRPr="00FB5915" w:rsidRDefault="00FB5915" w:rsidP="00FB5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matters at the discretion of the Chair</w:t>
      </w:r>
    </w:p>
    <w:p w:rsidR="00FB5915" w:rsidRPr="00FB5915" w:rsidRDefault="00FB5915" w:rsidP="00FB5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915">
        <w:rPr>
          <w:rFonts w:ascii="Times New Roman" w:eastAsia="Times New Roman" w:hAnsi="Times New Roman" w:cs="Times New Roman"/>
          <w:sz w:val="24"/>
          <w:szCs w:val="24"/>
          <w:lang w:eastAsia="en-GB"/>
        </w:rPr>
        <w:t>Note: only members aged 18 and over may vote at the AGM</w:t>
      </w:r>
    </w:p>
    <w:p w:rsidR="00B127BA" w:rsidRDefault="00B127BA"/>
    <w:sectPr w:rsidR="00B12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EBC"/>
    <w:multiLevelType w:val="multilevel"/>
    <w:tmpl w:val="F5AA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15"/>
    <w:rsid w:val="008C1EA6"/>
    <w:rsid w:val="00B127BA"/>
    <w:rsid w:val="00D03F9F"/>
    <w:rsid w:val="00EE0F1D"/>
    <w:rsid w:val="00F40EC4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E061E-F127-4C9B-832A-13C1BDC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Crone</dc:creator>
  <cp:keywords/>
  <dc:description/>
  <cp:lastModifiedBy>Richard Crone</cp:lastModifiedBy>
  <cp:revision>4</cp:revision>
  <dcterms:created xsi:type="dcterms:W3CDTF">2021-10-19T15:58:00Z</dcterms:created>
  <dcterms:modified xsi:type="dcterms:W3CDTF">2021-10-19T16:13:00Z</dcterms:modified>
</cp:coreProperties>
</file>